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813" w14:textId="02BBDBDC" w:rsidR="0058795C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生年月日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昭和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56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年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11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月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4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日</w:t>
      </w:r>
    </w:p>
    <w:p w14:paraId="08DDBD3F" w14:textId="044ED7CA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6CC88AC" w14:textId="7EAD5C6E" w:rsidR="001E0687" w:rsidRPr="00EA3D7A" w:rsidRDefault="00C2505A" w:rsidP="004258D3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出身地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三重県伊賀市（旧上野市）</w:t>
      </w:r>
    </w:p>
    <w:p w14:paraId="0FA407E1" w14:textId="537C8BE9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6C104AAD" w14:textId="6C8AE162" w:rsidR="003B1309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学歴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平成18年</w:t>
      </w:r>
      <w:r w:rsidR="000848A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法政大学経済学部卒業</w:t>
      </w:r>
    </w:p>
    <w:p w14:paraId="5057CAE3" w14:textId="77777777" w:rsidR="003B1309" w:rsidRPr="00EA3D7A" w:rsidRDefault="003B13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2CEEA9A" w14:textId="29A2F3CF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経歴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770AE1B2" w14:textId="7F78C5CD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平成18年4月NTTドコモ入社、平成27年7月に退職。同年8月に父・川崎二郎の秘書として後援会事務所に入所。令和3年7月に自由民主党三重県第二選挙区支部長に就任。同年10月に行われた「第49回衆議院議員総選挙」において、三重県2区から自民党公認で出馬。小選挙区において110,155票を得て初当選。同区における自民党議席獲得は小選挙区制度が始まって以来初。</w:t>
      </w:r>
    </w:p>
    <w:p w14:paraId="6ACD7B13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1B75A4DB" w14:textId="2B8AC424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趣味、特技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ゴルフ、キャンプ、ボクシング、ガンプラ</w:t>
      </w:r>
    </w:p>
    <w:p w14:paraId="0B421F68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714E02A5" w14:textId="016DB86C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家族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妻、長男、長女</w:t>
      </w:r>
    </w:p>
    <w:p w14:paraId="58C86203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481E4FF1" w14:textId="26608798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好きな言葉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それでも、前へ</w:t>
      </w:r>
    </w:p>
    <w:p w14:paraId="0EFFD4E1" w14:textId="4583CEB8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079685EC" w14:textId="65E70F94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衆議院常任委員会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7525DA9B" w14:textId="77777777" w:rsidR="00BE36B1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総務委員会</w:t>
      </w:r>
    </w:p>
    <w:p w14:paraId="6D6DCEED" w14:textId="181EEAE4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厚生労働委員会</w:t>
      </w:r>
    </w:p>
    <w:p w14:paraId="24F90FC0" w14:textId="77777777" w:rsidR="00857509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8A84D1D" w14:textId="45EC59F1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FB5CEE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衆議院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特別委員会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500EDAE3" w14:textId="77777777" w:rsidR="00285FC0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政治倫理の確立及び公職選挙法改正に関する特別委員会</w:t>
      </w:r>
    </w:p>
    <w:p w14:paraId="1CBB5F73" w14:textId="779FFF3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科学技術・イノベーション推進特別委員会</w:t>
      </w:r>
    </w:p>
    <w:p w14:paraId="3ECF844A" w14:textId="77777777" w:rsidR="00857509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cs="ＭＳ 明朝" w:hint="eastAsia"/>
          <w:b/>
          <w:bCs/>
          <w:sz w:val="26"/>
          <w:szCs w:val="26"/>
        </w:rPr>
        <w:t>​</w:t>
      </w:r>
    </w:p>
    <w:p w14:paraId="5B496D4E" w14:textId="01DE0E19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自民党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386437F8" w14:textId="77777777" w:rsidR="00285FC0" w:rsidRPr="00EA3D7A" w:rsidRDefault="00285FC0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広報本部 ネットメディア局　次長</w:t>
      </w:r>
    </w:p>
    <w:p w14:paraId="266274D5" w14:textId="77777777" w:rsidR="00CE670B" w:rsidRPr="00EA3D7A" w:rsidRDefault="00CE670B" w:rsidP="00CE670B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青年局　団体・学生部　副部長</w:t>
      </w:r>
    </w:p>
    <w:p w14:paraId="2AF341D2" w14:textId="5B5A75C0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　事務局次長</w:t>
      </w:r>
    </w:p>
    <w:p w14:paraId="7F6B3668" w14:textId="7DCD036B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情報通信戦略調査会　　事務局次長</w:t>
      </w:r>
    </w:p>
    <w:p w14:paraId="4F13375B" w14:textId="60076BEE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デジタル田園都市国家構想推進委員会　幹事</w:t>
      </w:r>
    </w:p>
    <w:p w14:paraId="17C480D3" w14:textId="34FE5C8B" w:rsidR="00D86CD2" w:rsidRPr="00EA3D7A" w:rsidRDefault="00D86CD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超電導リニア鉄道に関する特別委員会　事務局次長</w:t>
      </w:r>
    </w:p>
    <w:p w14:paraId="1D3104FC" w14:textId="54EFA288" w:rsidR="001F1BF2" w:rsidRPr="00EA3D7A" w:rsidRDefault="001F1BF2" w:rsidP="001F1BF2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デジタル社会推進本部デジタル人材育成</w:t>
      </w:r>
      <w:r w:rsidR="00681332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ＰＴ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事務局長</w:t>
      </w:r>
    </w:p>
    <w:p w14:paraId="083B2FEC" w14:textId="560A8F05" w:rsidR="00EE79C3" w:rsidRPr="00EA3D7A" w:rsidRDefault="00EE79C3" w:rsidP="001F1BF2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デジタル社会推進本部防災ＤＸＰＴ　事務局次長</w:t>
      </w:r>
    </w:p>
    <w:p w14:paraId="2F3F7667" w14:textId="1AE616E2" w:rsidR="001E0687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サステナブルファッションＰＴ　事務局次長</w:t>
      </w:r>
    </w:p>
    <w:p w14:paraId="5F73DE23" w14:textId="6127297F" w:rsidR="00C66B29" w:rsidRDefault="00C66B2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C66B29">
        <w:rPr>
          <w:rFonts w:asciiTheme="majorEastAsia" w:eastAsiaTheme="majorEastAsia" w:hAnsiTheme="majorEastAsia" w:hint="eastAsia"/>
          <w:b/>
          <w:bCs/>
          <w:sz w:val="26"/>
          <w:szCs w:val="26"/>
        </w:rPr>
        <w:t>経済産業部会　資源自律経済ＰＴ　事務局次長</w:t>
      </w:r>
    </w:p>
    <w:p w14:paraId="30AE06D0" w14:textId="52CEB7F4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文部科学部会 高等専門学校小委員会　事務局次長</w:t>
      </w:r>
    </w:p>
    <w:p w14:paraId="1F4838A6" w14:textId="610BF0B8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文部科学部会 学校ＤＸ推進ＰＴ　幹事</w:t>
      </w:r>
    </w:p>
    <w:p w14:paraId="221EB8EF" w14:textId="0A6716EC" w:rsidR="000B0441" w:rsidRPr="00EA3D7A" w:rsidRDefault="000B0441" w:rsidP="000B0441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スポーツ立国調査会バーチャルスポーツ推進ＰＴ　事務局長代理</w:t>
      </w:r>
    </w:p>
    <w:p w14:paraId="30B1FF0A" w14:textId="1CB434DF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スポーツ立国調査会スポーツ・ホスピタリティＰＴ</w:t>
      </w:r>
      <w:r w:rsidR="00681332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幹事</w:t>
      </w:r>
    </w:p>
    <w:p w14:paraId="3791E818" w14:textId="613D6801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bookmarkStart w:id="0" w:name="_Hlk121483869"/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スポーツ立国調査会スポーツ・</w:t>
      </w:r>
      <w:r w:rsidR="00CE670B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Ⅾ✕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ＰＴ</w:t>
      </w:r>
      <w:bookmarkEnd w:id="0"/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幹事</w:t>
      </w:r>
    </w:p>
    <w:p w14:paraId="0BCBD399" w14:textId="16AE5FFB" w:rsidR="00681332" w:rsidRPr="00EA3D7A" w:rsidRDefault="0068133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スポーツ立国調査会地域スポーツＰＴ　幹事</w:t>
      </w:r>
    </w:p>
    <w:p w14:paraId="15953A6D" w14:textId="77777777" w:rsidR="00352D04" w:rsidRPr="00EA3D7A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AFC5666" w14:textId="7354F42D" w:rsidR="00352D04" w:rsidRPr="00EA3D7A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＜議員連盟＞</w:t>
      </w:r>
    </w:p>
    <w:p w14:paraId="7ACA5C78" w14:textId="40699580" w:rsidR="00352D04" w:rsidRPr="00EA3D7A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中部国際空港拡充議員連盟　事務局長</w:t>
      </w:r>
    </w:p>
    <w:p w14:paraId="2D9919D5" w14:textId="6A7C0957" w:rsidR="0041143B" w:rsidRPr="00EA3D7A" w:rsidRDefault="0041143B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カーボンニュートラルのための国産バイオ燃料・合成燃料を推進する議員連盟　事務局長代行</w:t>
      </w:r>
    </w:p>
    <w:p w14:paraId="7381A2CD" w14:textId="7AF2E2BB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フェムテック振興議員連盟　事務局次長</w:t>
      </w:r>
    </w:p>
    <w:p w14:paraId="52F10E3A" w14:textId="353DF8C2" w:rsidR="007A4EBD" w:rsidRPr="00EA3D7A" w:rsidRDefault="007A4EBD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水道事業促進議員連盟　事務局次長</w:t>
      </w:r>
    </w:p>
    <w:p w14:paraId="3124D3EF" w14:textId="374735C9" w:rsidR="009915C0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日独友好議員連盟　事務局次長</w:t>
      </w:r>
    </w:p>
    <w:p w14:paraId="41E72B66" w14:textId="5CBA88CD" w:rsidR="00743016" w:rsidRPr="00EA3D7A" w:rsidRDefault="00743016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43016">
        <w:rPr>
          <w:rFonts w:asciiTheme="majorEastAsia" w:eastAsiaTheme="majorEastAsia" w:hAnsiTheme="majorEastAsia" w:hint="eastAsia"/>
          <w:b/>
          <w:bCs/>
          <w:sz w:val="26"/>
          <w:szCs w:val="26"/>
        </w:rPr>
        <w:t>障害者の安定雇用・安心就労の促進をめざす議員連盟（インクルーシブ雇用議連）　事務局長補佐</w:t>
      </w:r>
    </w:p>
    <w:sectPr w:rsidR="00743016" w:rsidRPr="00EA3D7A" w:rsidSect="00D86CD2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AD"/>
    <w:rsid w:val="000848A3"/>
    <w:rsid w:val="000910AE"/>
    <w:rsid w:val="000B0441"/>
    <w:rsid w:val="000E7600"/>
    <w:rsid w:val="00181E7F"/>
    <w:rsid w:val="001E0687"/>
    <w:rsid w:val="001E6278"/>
    <w:rsid w:val="001F1BF2"/>
    <w:rsid w:val="002447B8"/>
    <w:rsid w:val="00285CB6"/>
    <w:rsid w:val="00285FC0"/>
    <w:rsid w:val="002B0332"/>
    <w:rsid w:val="002C6757"/>
    <w:rsid w:val="00300DAD"/>
    <w:rsid w:val="00350E08"/>
    <w:rsid w:val="00352D04"/>
    <w:rsid w:val="003B0C0B"/>
    <w:rsid w:val="003B1309"/>
    <w:rsid w:val="003E57D3"/>
    <w:rsid w:val="0041143B"/>
    <w:rsid w:val="004160E9"/>
    <w:rsid w:val="004258D3"/>
    <w:rsid w:val="00435650"/>
    <w:rsid w:val="004377C9"/>
    <w:rsid w:val="004445F1"/>
    <w:rsid w:val="004C4DDE"/>
    <w:rsid w:val="005023E4"/>
    <w:rsid w:val="00556DEF"/>
    <w:rsid w:val="00571F3B"/>
    <w:rsid w:val="0058795C"/>
    <w:rsid w:val="005B2C67"/>
    <w:rsid w:val="00681332"/>
    <w:rsid w:val="00690101"/>
    <w:rsid w:val="00743016"/>
    <w:rsid w:val="007517CE"/>
    <w:rsid w:val="007A4EBD"/>
    <w:rsid w:val="007B4D61"/>
    <w:rsid w:val="00831D2F"/>
    <w:rsid w:val="008350C1"/>
    <w:rsid w:val="00856594"/>
    <w:rsid w:val="00857509"/>
    <w:rsid w:val="008B6A46"/>
    <w:rsid w:val="009110D7"/>
    <w:rsid w:val="00953D23"/>
    <w:rsid w:val="00954651"/>
    <w:rsid w:val="009915C0"/>
    <w:rsid w:val="00A02C39"/>
    <w:rsid w:val="00A777DC"/>
    <w:rsid w:val="00B341D3"/>
    <w:rsid w:val="00B519EC"/>
    <w:rsid w:val="00B60FDE"/>
    <w:rsid w:val="00B74304"/>
    <w:rsid w:val="00BE36B1"/>
    <w:rsid w:val="00BE6ABD"/>
    <w:rsid w:val="00C2505A"/>
    <w:rsid w:val="00C34035"/>
    <w:rsid w:val="00C66B29"/>
    <w:rsid w:val="00C7514B"/>
    <w:rsid w:val="00CD76BF"/>
    <w:rsid w:val="00CE670B"/>
    <w:rsid w:val="00D02F7D"/>
    <w:rsid w:val="00D259B9"/>
    <w:rsid w:val="00D728F2"/>
    <w:rsid w:val="00D86CD2"/>
    <w:rsid w:val="00DE4AAD"/>
    <w:rsid w:val="00E273B4"/>
    <w:rsid w:val="00E732EE"/>
    <w:rsid w:val="00E87573"/>
    <w:rsid w:val="00EA3D7A"/>
    <w:rsid w:val="00EE79C3"/>
    <w:rsid w:val="00EF5427"/>
    <w:rsid w:val="00F373CF"/>
    <w:rsid w:val="00F44101"/>
    <w:rsid w:val="00F81D40"/>
    <w:rsid w:val="00F82AD9"/>
    <w:rsid w:val="00FB5CEE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95536"/>
  <w15:docId w15:val="{97F2911E-CCFF-4AF2-868E-EC1D282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9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54651"/>
  </w:style>
  <w:style w:type="character" w:customStyle="1" w:styleId="a6">
    <w:name w:val="日付 (文字)"/>
    <w:basedOn w:val="a0"/>
    <w:link w:val="a5"/>
    <w:uiPriority w:val="99"/>
    <w:semiHidden/>
    <w:rsid w:val="00954651"/>
  </w:style>
  <w:style w:type="character" w:styleId="a7">
    <w:name w:val="Hyperlink"/>
    <w:basedOn w:val="a0"/>
    <w:uiPriority w:val="99"/>
    <w:unhideWhenUsed/>
    <w:rsid w:val="0095465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46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82A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519E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87-5D1C-486C-9EAA-0865A98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川崎 ひでと事務所</cp:lastModifiedBy>
  <cp:revision>33</cp:revision>
  <cp:lastPrinted>2022-12-09T04:26:00Z</cp:lastPrinted>
  <dcterms:created xsi:type="dcterms:W3CDTF">2022-05-30T04:09:00Z</dcterms:created>
  <dcterms:modified xsi:type="dcterms:W3CDTF">2022-12-21T04:06:00Z</dcterms:modified>
</cp:coreProperties>
</file>